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EF7E96">
        <w:rPr>
          <w:rFonts w:ascii="Arial" w:hAnsi="Arial" w:cs="Arial"/>
          <w:b/>
          <w:sz w:val="20"/>
          <w:szCs w:val="20"/>
        </w:rPr>
        <w:t>1</w:t>
      </w:r>
    </w:p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ČESTNÉ PROHLÁŠENÍ ÚČASTNÍKA K ZAKÁZCE MALÉHO ROZSAHU</w:t>
      </w: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O SPLNĚNÍ ZÁKLADNÍ ZPŮSOBILOSTI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Vzhledem k předpokládané hodnotě očekávaného plnění a s ohledem na § 27 zákona č. 134/2016 Sb., o veřejných zakázkách, v platném znění (dále jen „zákon“), je níže označená veřejná zakázka zadávána jako veřejná zakázka malého rozsahu s tím, že zadavatel v rámci této veřejné zakázky nepostupuje podle zákona, a to s odkazem na § 31 zákona.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Veřejná zakázka</w:t>
      </w:r>
      <w:r w:rsidRPr="00E71B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6663CC">
        <w:rPr>
          <w:rFonts w:ascii="Arial" w:hAnsi="Arial" w:cs="Arial"/>
          <w:b/>
          <w:sz w:val="20"/>
          <w:szCs w:val="20"/>
        </w:rPr>
        <w:t>D</w:t>
      </w:r>
      <w:r w:rsidR="00F30C28">
        <w:rPr>
          <w:rFonts w:ascii="Arial" w:hAnsi="Arial" w:cs="Arial"/>
          <w:b/>
          <w:sz w:val="20"/>
          <w:szCs w:val="20"/>
        </w:rPr>
        <w:t xml:space="preserve">ODÁNÍ </w:t>
      </w:r>
      <w:r w:rsidR="00595FD2">
        <w:rPr>
          <w:rFonts w:ascii="Arial" w:hAnsi="Arial" w:cs="Arial"/>
          <w:b/>
          <w:sz w:val="20"/>
          <w:szCs w:val="20"/>
        </w:rPr>
        <w:t>KON</w:t>
      </w:r>
      <w:r w:rsidR="00D173B1">
        <w:rPr>
          <w:rFonts w:ascii="Arial" w:hAnsi="Arial" w:cs="Arial"/>
          <w:b/>
          <w:sz w:val="20"/>
          <w:szCs w:val="20"/>
        </w:rPr>
        <w:t>V</w:t>
      </w:r>
      <w:bookmarkStart w:id="0" w:name="_GoBack"/>
      <w:bookmarkEnd w:id="0"/>
      <w:r w:rsidR="00595FD2">
        <w:rPr>
          <w:rFonts w:ascii="Arial" w:hAnsi="Arial" w:cs="Arial"/>
          <w:b/>
          <w:sz w:val="20"/>
          <w:szCs w:val="20"/>
        </w:rPr>
        <w:t>EKTOMATU DO</w:t>
      </w:r>
      <w:r w:rsidR="00F30C28">
        <w:rPr>
          <w:rFonts w:ascii="Arial" w:hAnsi="Arial" w:cs="Arial"/>
          <w:b/>
          <w:sz w:val="20"/>
          <w:szCs w:val="20"/>
        </w:rPr>
        <w:t xml:space="preserve"> KUCHYNĚ DOMOVA SENIORŮ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Obchodní firma /název: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IČ: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Sídlo/místo podnikání: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Osoba oprávněná jednat za účastníka (jméno, funkce)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Kontaktní osoba: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Telefon: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Email: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 tímto čestně prohlašuje, že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splňuje základní způsobilost na výše označenou veřejnou zakázku ve smyslu ustanovení § 74, odst. 1 zákona, tj. že: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nebyl v  zemi svého sídla v posledních 5 letech před zahájením výběrového řízení na tuto veřejnou zakázku malého rozsahu pravomocně odsouzen pro trestný čin uvedený v příloze č. 3 k zákonu č. 134/2016 Sb., o zadávání veřejných zakázek, nebo obdobný trestný čin podle právního řádu země sídla dodavatele, k zahlazeným odsouzením se nepřihlíží,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v evidenci daní zachycen splatný daňový nedoplatek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není v likvidaci, není proti němu vydáno rozhodnutí o úpadku, nebyla vůči němu nařízena nucená správa podle jiného právního předpisu nebo v obdobné situaci podle právního řádu země sídla dodavatele.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 xml:space="preserve">      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Dále účastník čestně prohlašuje, že je profesně způsobilý a je schopen realizovat předmět výše uvedené zakázky v plném rozsahu a s náležitou odbornou péčí a dále je ekonomicky a finančně způsobilý tuto veřejnou zakázku splnit.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Účastník souhlasí s přijetím všech zadávacích podmínek zadavatele.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V………………………………   dne………………..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Jméno, funkce, podpis osoby oprávněné jednat za účastníka, případně razítko*</w:t>
      </w:r>
    </w:p>
    <w:p w:rsidR="006322D5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*uvést všechny členy statutárního orgánu</w:t>
      </w:r>
    </w:p>
    <w:sectPr w:rsidR="006322D5" w:rsidRPr="00E71B2B" w:rsidSect="002F7C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1247" w:bottom="1276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A0" w:rsidRDefault="00A17FA0">
      <w:r>
        <w:separator/>
      </w:r>
    </w:p>
  </w:endnote>
  <w:endnote w:type="continuationSeparator" w:id="0">
    <w:p w:rsidR="00A17FA0" w:rsidRDefault="00A1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7" name="Obrázek 7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9" name="Obrázek 9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A0" w:rsidRDefault="00A17FA0">
      <w:r>
        <w:separator/>
      </w:r>
    </w:p>
  </w:footnote>
  <w:footnote w:type="continuationSeparator" w:id="0">
    <w:p w:rsidR="00A17FA0" w:rsidRDefault="00A1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F30C28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FB16DD">
      <w:rPr>
        <w:rFonts w:ascii="Arial" w:hAnsi="Arial"/>
        <w:noProof/>
        <w:sz w:val="16"/>
        <w:szCs w:val="16"/>
      </w:rPr>
      <w:t>1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-789467</wp:posOffset>
          </wp:positionH>
          <wp:positionV relativeFrom="paragraph">
            <wp:posOffset>-750045</wp:posOffset>
          </wp:positionV>
          <wp:extent cx="7560000" cy="1435372"/>
          <wp:effectExtent l="0" t="0" r="0" b="0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7E5F"/>
    <w:multiLevelType w:val="hybridMultilevel"/>
    <w:tmpl w:val="9C3A0CFC"/>
    <w:lvl w:ilvl="0" w:tplc="7C449B06"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0FF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2237"/>
    <w:rsid w:val="00267C4A"/>
    <w:rsid w:val="00273E31"/>
    <w:rsid w:val="00284787"/>
    <w:rsid w:val="002A0BC5"/>
    <w:rsid w:val="002A2572"/>
    <w:rsid w:val="002B6D17"/>
    <w:rsid w:val="002C263C"/>
    <w:rsid w:val="002F0938"/>
    <w:rsid w:val="002F4B24"/>
    <w:rsid w:val="002F7CB5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6BCD"/>
    <w:rsid w:val="005610BC"/>
    <w:rsid w:val="0056641E"/>
    <w:rsid w:val="00574E1D"/>
    <w:rsid w:val="00581678"/>
    <w:rsid w:val="0059543C"/>
    <w:rsid w:val="00595FD2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65B4F"/>
    <w:rsid w:val="006663CC"/>
    <w:rsid w:val="00682331"/>
    <w:rsid w:val="00694B19"/>
    <w:rsid w:val="00694D0E"/>
    <w:rsid w:val="006B03DB"/>
    <w:rsid w:val="006B21CE"/>
    <w:rsid w:val="006C0608"/>
    <w:rsid w:val="006C28A7"/>
    <w:rsid w:val="0070147F"/>
    <w:rsid w:val="00701730"/>
    <w:rsid w:val="00702138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8049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17FA0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5B36"/>
    <w:rsid w:val="00AD63D4"/>
    <w:rsid w:val="00B011C9"/>
    <w:rsid w:val="00B03A42"/>
    <w:rsid w:val="00B22ACB"/>
    <w:rsid w:val="00B267A9"/>
    <w:rsid w:val="00B41D0A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173B1"/>
    <w:rsid w:val="00D207E5"/>
    <w:rsid w:val="00D20BCF"/>
    <w:rsid w:val="00D23092"/>
    <w:rsid w:val="00D350B8"/>
    <w:rsid w:val="00D52EBA"/>
    <w:rsid w:val="00D5731F"/>
    <w:rsid w:val="00D61564"/>
    <w:rsid w:val="00D62FC0"/>
    <w:rsid w:val="00D63EBF"/>
    <w:rsid w:val="00D76F0C"/>
    <w:rsid w:val="00D81795"/>
    <w:rsid w:val="00D85B5B"/>
    <w:rsid w:val="00D865C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71B2B"/>
    <w:rsid w:val="00E808E5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EF7E96"/>
    <w:rsid w:val="00F0109C"/>
    <w:rsid w:val="00F01CBD"/>
    <w:rsid w:val="00F04C7E"/>
    <w:rsid w:val="00F10178"/>
    <w:rsid w:val="00F136EF"/>
    <w:rsid w:val="00F2196F"/>
    <w:rsid w:val="00F30C28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16DD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D80D63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AAFCF-B615-481E-8D22-E42FB99E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1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2232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4</cp:revision>
  <cp:lastPrinted>2024-07-09T11:02:00Z</cp:lastPrinted>
  <dcterms:created xsi:type="dcterms:W3CDTF">2024-07-09T11:01:00Z</dcterms:created>
  <dcterms:modified xsi:type="dcterms:W3CDTF">2024-07-09T11:02:00Z</dcterms:modified>
</cp:coreProperties>
</file>